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37" w:rsidRDefault="000D0227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Naam: 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Datum:</w:t>
      </w:r>
      <w:r w:rsidR="00CB723F">
        <w:rPr>
          <w:rFonts w:ascii="Verdana" w:hAnsi="Verdana"/>
          <w:sz w:val="28"/>
          <w:szCs w:val="28"/>
        </w:rPr>
        <w:t xml:space="preserve"> _________</w:t>
      </w:r>
    </w:p>
    <w:p w:rsidR="00892B37" w:rsidRDefault="00892B37">
      <w:pPr>
        <w:jc w:val="center"/>
        <w:rPr>
          <w:rFonts w:ascii="Verdana" w:hAnsi="Verdana"/>
          <w:sz w:val="28"/>
          <w:szCs w:val="28"/>
        </w:rPr>
      </w:pPr>
    </w:p>
    <w:p w:rsidR="00892B37" w:rsidRDefault="005B12A2">
      <w:pPr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Welke Materiaal is en Stroomleit</w:t>
      </w:r>
      <w:r w:rsidR="000D0227">
        <w:rPr>
          <w:rFonts w:ascii="Verdana" w:hAnsi="Verdana"/>
          <w:b/>
          <w:bCs/>
          <w:sz w:val="30"/>
          <w:szCs w:val="30"/>
        </w:rPr>
        <w:t>er?</w:t>
      </w:r>
    </w:p>
    <w:p w:rsidR="00892B37" w:rsidRDefault="00892B37">
      <w:pPr>
        <w:jc w:val="center"/>
        <w:rPr>
          <w:rFonts w:ascii="Verdana" w:hAnsi="Verdana"/>
          <w:b/>
          <w:bCs/>
          <w:sz w:val="30"/>
          <w:szCs w:val="30"/>
        </w:rPr>
      </w:pPr>
    </w:p>
    <w:p w:rsidR="00892B37" w:rsidRDefault="000D0227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Kannst du herutfinnen, welke Materiaal Stroom </w:t>
      </w:r>
      <w:r w:rsidR="005B12A2" w:rsidRPr="00A500DD">
        <w:rPr>
          <w:rFonts w:ascii="Verdana" w:hAnsi="Verdana"/>
          <w:color w:val="000000"/>
          <w:sz w:val="30"/>
          <w:szCs w:val="30"/>
        </w:rPr>
        <w:t>leiten</w:t>
      </w:r>
      <w:r>
        <w:rPr>
          <w:rFonts w:ascii="Verdana" w:hAnsi="Verdana"/>
          <w:sz w:val="30"/>
          <w:szCs w:val="30"/>
        </w:rPr>
        <w:t xml:space="preserve"> kann un welke neet?</w:t>
      </w:r>
    </w:p>
    <w:p w:rsidR="00892B37" w:rsidRDefault="000D0227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Du kannst mit dien Naber tosamen arbeiden.</w:t>
      </w:r>
    </w:p>
    <w:p w:rsidR="00892B37" w:rsidRDefault="00892B37">
      <w:pPr>
        <w:rPr>
          <w:rFonts w:ascii="Verdana" w:hAnsi="Verdana"/>
          <w:sz w:val="30"/>
          <w:szCs w:val="3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3"/>
        <w:gridCol w:w="3000"/>
        <w:gridCol w:w="1634"/>
        <w:gridCol w:w="1620"/>
      </w:tblGrid>
      <w:tr w:rsidR="00892B37" w:rsidRPr="00C2775A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A500DD" w:rsidRDefault="000D0227">
            <w:pPr>
              <w:pStyle w:val="TableContents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A500DD">
              <w:rPr>
                <w:rFonts w:ascii="Verdana" w:hAnsi="Verdana"/>
                <w:color w:val="000000"/>
                <w:sz w:val="28"/>
                <w:szCs w:val="28"/>
              </w:rPr>
              <w:t>Ding</w:t>
            </w:r>
            <w:r w:rsidR="00C2775A" w:rsidRPr="00A500DD">
              <w:rPr>
                <w:rFonts w:ascii="Verdana" w:hAnsi="Verdana"/>
                <w:color w:val="000000"/>
                <w:sz w:val="28"/>
                <w:szCs w:val="28"/>
              </w:rPr>
              <w:t>/Saak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Default="000D0227">
            <w:pPr>
              <w:pStyle w:val="TableContents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Materiaal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Default="005B12A2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leit</w:t>
            </w:r>
            <w:r w:rsidR="000D0227">
              <w:rPr>
                <w:rFonts w:ascii="Verdana" w:hAnsi="Verdana"/>
              </w:rPr>
              <w:t xml:space="preserve"> de Stroom</w:t>
            </w:r>
          </w:p>
          <w:p w:rsidR="00892B37" w:rsidRDefault="005B12A2">
            <w:pPr>
              <w:pStyle w:val="TableContents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LEIT</w:t>
            </w:r>
            <w:r w:rsidR="000D0227">
              <w:rPr>
                <w:rFonts w:ascii="Verdana" w:hAnsi="Verdana"/>
                <w:b/>
                <w:bCs/>
              </w:rPr>
              <w:t>ER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Default="000D0227">
            <w:pPr>
              <w:pStyle w:val="TableContents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l</w:t>
            </w:r>
            <w:r w:rsidR="005B12A2">
              <w:rPr>
                <w:rFonts w:ascii="Verdana" w:hAnsi="Verdana"/>
                <w:lang w:val="en-US"/>
              </w:rPr>
              <w:t>eit</w:t>
            </w:r>
            <w:r>
              <w:rPr>
                <w:rFonts w:ascii="Verdana" w:hAnsi="Verdana"/>
                <w:lang w:val="en-US"/>
              </w:rPr>
              <w:t xml:space="preserve"> de Stroom neet</w:t>
            </w:r>
          </w:p>
          <w:p w:rsidR="00892B37" w:rsidRDefault="000D0227">
            <w:pPr>
              <w:pStyle w:val="TableContents"/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ISOLATOR</w:t>
            </w:r>
          </w:p>
        </w:tc>
      </w:tr>
      <w:tr w:rsidR="00892B37" w:rsidRPr="00B9563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  <w:lang w:val="en-US"/>
              </w:rPr>
            </w:pPr>
          </w:p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0D0227">
            <w:pPr>
              <w:pStyle w:val="TableContents"/>
              <w:jc w:val="center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9563E">
              <w:rPr>
                <w:rFonts w:ascii="Verdana" w:hAnsi="Verdana"/>
                <w:b/>
                <w:bCs/>
                <w:sz w:val="26"/>
                <w:szCs w:val="26"/>
              </w:rPr>
              <w:t>Koper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</w:tr>
      <w:tr w:rsidR="00892B37" w:rsidRPr="00B9563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0D0227">
            <w:pPr>
              <w:pStyle w:val="TableContents"/>
              <w:jc w:val="center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9563E">
              <w:rPr>
                <w:rFonts w:ascii="Verdana" w:hAnsi="Verdana"/>
                <w:b/>
                <w:bCs/>
                <w:sz w:val="26"/>
                <w:szCs w:val="26"/>
              </w:rPr>
              <w:t>Steen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</w:tr>
      <w:tr w:rsidR="00892B37" w:rsidRPr="00B9563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0D0227">
            <w:pPr>
              <w:pStyle w:val="TableContents"/>
              <w:jc w:val="center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9563E">
              <w:rPr>
                <w:rFonts w:ascii="Verdana" w:hAnsi="Verdana"/>
                <w:b/>
                <w:bCs/>
                <w:sz w:val="26"/>
                <w:szCs w:val="26"/>
              </w:rPr>
              <w:t>Gummi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</w:tr>
      <w:tr w:rsidR="00892B37" w:rsidRPr="00B9563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0D0227">
            <w:pPr>
              <w:pStyle w:val="TableContents"/>
              <w:jc w:val="center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9563E">
              <w:rPr>
                <w:rFonts w:ascii="Verdana" w:hAnsi="Verdana"/>
                <w:b/>
                <w:bCs/>
                <w:sz w:val="26"/>
                <w:szCs w:val="26"/>
              </w:rPr>
              <w:t>Iesder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</w:tr>
      <w:tr w:rsidR="00892B37" w:rsidRPr="00B9563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0D0227">
            <w:pPr>
              <w:pStyle w:val="TableContents"/>
              <w:jc w:val="center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9563E">
              <w:rPr>
                <w:rFonts w:ascii="Verdana" w:hAnsi="Verdana"/>
                <w:b/>
                <w:bCs/>
                <w:sz w:val="26"/>
                <w:szCs w:val="26"/>
              </w:rPr>
              <w:t>Holt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</w:tr>
      <w:tr w:rsidR="00892B37" w:rsidRPr="00B9563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0D0227">
            <w:pPr>
              <w:pStyle w:val="TableContents"/>
              <w:jc w:val="center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9563E">
              <w:rPr>
                <w:rFonts w:ascii="Verdana" w:hAnsi="Verdana"/>
                <w:b/>
                <w:bCs/>
                <w:sz w:val="26"/>
                <w:szCs w:val="26"/>
              </w:rPr>
              <w:t>Aluminium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</w:tr>
      <w:tr w:rsidR="00892B37" w:rsidRPr="00B9563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0D0227">
            <w:pPr>
              <w:pStyle w:val="TableContents"/>
              <w:jc w:val="center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9563E">
              <w:rPr>
                <w:rFonts w:ascii="Verdana" w:hAnsi="Verdana"/>
                <w:b/>
                <w:bCs/>
                <w:sz w:val="26"/>
                <w:szCs w:val="26"/>
              </w:rPr>
              <w:t>Messing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</w:tr>
      <w:tr w:rsidR="00892B37" w:rsidRPr="00B9563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0D0227">
            <w:pPr>
              <w:pStyle w:val="TableContents"/>
              <w:jc w:val="center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9563E">
              <w:rPr>
                <w:rFonts w:ascii="Verdana" w:hAnsi="Verdana"/>
                <w:b/>
                <w:bCs/>
                <w:sz w:val="26"/>
                <w:szCs w:val="26"/>
              </w:rPr>
              <w:t>Köhl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</w:tr>
      <w:tr w:rsidR="00892B37" w:rsidRPr="00B9563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0D0227">
            <w:pPr>
              <w:pStyle w:val="TableContents"/>
              <w:jc w:val="center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9563E">
              <w:rPr>
                <w:rFonts w:ascii="Verdana" w:hAnsi="Verdana"/>
                <w:b/>
                <w:bCs/>
                <w:sz w:val="26"/>
                <w:szCs w:val="26"/>
              </w:rPr>
              <w:t>Porzellaan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</w:tr>
      <w:tr w:rsidR="00892B37" w:rsidRPr="00B9563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0D0227">
            <w:pPr>
              <w:pStyle w:val="TableContents"/>
              <w:jc w:val="center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9563E">
              <w:rPr>
                <w:rFonts w:ascii="Verdana" w:hAnsi="Verdana"/>
                <w:b/>
                <w:bCs/>
                <w:sz w:val="26"/>
                <w:szCs w:val="26"/>
              </w:rPr>
              <w:t>Hanf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</w:tr>
      <w:tr w:rsidR="00892B37" w:rsidRPr="00B9563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0D0227">
            <w:pPr>
              <w:pStyle w:val="TableContents"/>
              <w:jc w:val="center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9563E">
              <w:rPr>
                <w:rFonts w:ascii="Verdana" w:hAnsi="Verdana"/>
                <w:b/>
                <w:bCs/>
                <w:sz w:val="26"/>
                <w:szCs w:val="26"/>
              </w:rPr>
              <w:t>Glas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</w:tr>
      <w:tr w:rsidR="00892B37" w:rsidRPr="00B9563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0D0227">
            <w:pPr>
              <w:pStyle w:val="TableContents"/>
              <w:jc w:val="center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9563E">
              <w:rPr>
                <w:rFonts w:ascii="Verdana" w:hAnsi="Verdana"/>
                <w:b/>
                <w:bCs/>
                <w:sz w:val="26"/>
                <w:szCs w:val="26"/>
              </w:rPr>
              <w:t>Kunststoff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B37" w:rsidRPr="00B9563E" w:rsidRDefault="00892B3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C240A2" w:rsidRPr="00B9563E" w:rsidRDefault="00C240A2">
      <w:pPr>
        <w:rPr>
          <w:rFonts w:ascii="Verdana" w:hAnsi="Verdana"/>
          <w:sz w:val="26"/>
          <w:szCs w:val="26"/>
        </w:rPr>
      </w:pPr>
    </w:p>
    <w:p w:rsidR="00CB723F" w:rsidRPr="00B9563E" w:rsidRDefault="00CB723F">
      <w:pPr>
        <w:rPr>
          <w:rFonts w:ascii="Verdana" w:hAnsi="Verdana"/>
          <w:sz w:val="26"/>
          <w:szCs w:val="26"/>
        </w:rPr>
      </w:pPr>
    </w:p>
    <w:p w:rsidR="00892B37" w:rsidRPr="004A1DD1" w:rsidRDefault="000D0227">
      <w:pPr>
        <w:rPr>
          <w:sz w:val="22"/>
        </w:rPr>
      </w:pPr>
      <w:r w:rsidRPr="004A1DD1">
        <w:rPr>
          <w:rFonts w:ascii="Verdana" w:hAnsi="Verdana"/>
          <w:sz w:val="22"/>
          <w:szCs w:val="30"/>
        </w:rPr>
        <w:t>Info: Bildmaterial der Gegenstände stammen aus: Stromkreise. Lehrerheft zur Experimentierbox. Cornelsen</w:t>
      </w:r>
      <w:r w:rsidR="004A1DD1">
        <w:rPr>
          <w:rFonts w:ascii="Verdana" w:hAnsi="Verdana"/>
          <w:sz w:val="22"/>
          <w:szCs w:val="30"/>
        </w:rPr>
        <w:t>.</w:t>
      </w:r>
    </w:p>
    <w:sectPr w:rsidR="00892B37" w:rsidRPr="004A1DD1" w:rsidSect="00007708">
      <w:headerReference w:type="default" r:id="rId7"/>
      <w:footerReference w:type="default" r:id="rId8"/>
      <w:pgSz w:w="11905" w:h="16837"/>
      <w:pgMar w:top="851" w:right="794" w:bottom="737" w:left="794" w:header="426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8B" w:rsidRDefault="0037578B">
      <w:r>
        <w:separator/>
      </w:r>
    </w:p>
  </w:endnote>
  <w:endnote w:type="continuationSeparator" w:id="0">
    <w:p w:rsidR="0037578B" w:rsidRDefault="003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D1" w:rsidRPr="000C6A14" w:rsidRDefault="004A1DD1" w:rsidP="004A1DD1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4A1DD1" w:rsidRPr="000C6A14" w:rsidRDefault="004A1DD1" w:rsidP="004A1DD1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>Regina Welp, GS Wymeer</w:t>
    </w:r>
  </w:p>
  <w:p w:rsidR="004A1DD1" w:rsidRDefault="004A1DD1" w:rsidP="004A1DD1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Wilfried.Zilz@nlschb.de</w:t>
    </w: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  <w:p w:rsidR="00007708" w:rsidRDefault="000077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8B" w:rsidRDefault="0037578B">
      <w:r>
        <w:rPr>
          <w:color w:val="000000"/>
        </w:rPr>
        <w:separator/>
      </w:r>
    </w:p>
  </w:footnote>
  <w:footnote w:type="continuationSeparator" w:id="0">
    <w:p w:rsidR="0037578B" w:rsidRDefault="0037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3E" w:rsidRDefault="004A1DD1" w:rsidP="00B9563E">
    <w:pPr>
      <w:pStyle w:val="Kopfzeile"/>
      <w:jc w:val="right"/>
    </w:pPr>
    <w:r>
      <w:rPr>
        <w:noProof/>
      </w:rPr>
      <w:drawing>
        <wp:inline distT="0" distB="0" distL="0" distR="0">
          <wp:extent cx="593725" cy="64960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37"/>
    <w:rsid w:val="00007708"/>
    <w:rsid w:val="00066B99"/>
    <w:rsid w:val="000C73C9"/>
    <w:rsid w:val="000D0227"/>
    <w:rsid w:val="000E584A"/>
    <w:rsid w:val="00217BA9"/>
    <w:rsid w:val="0037578B"/>
    <w:rsid w:val="00430174"/>
    <w:rsid w:val="004A1DD1"/>
    <w:rsid w:val="005B12A2"/>
    <w:rsid w:val="00892B37"/>
    <w:rsid w:val="00A500DD"/>
    <w:rsid w:val="00B9563E"/>
    <w:rsid w:val="00C240A2"/>
    <w:rsid w:val="00C2775A"/>
    <w:rsid w:val="00CB723F"/>
    <w:rsid w:val="00F82827"/>
    <w:rsid w:val="00F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B956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563E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956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563E"/>
    <w:rPr>
      <w:kern w:val="3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63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563E"/>
    <w:rPr>
      <w:rFonts w:ascii="Tahoma" w:hAnsi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B956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563E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956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563E"/>
    <w:rPr>
      <w:kern w:val="3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63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563E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2013-12-16T11:20:00Z</cp:lastPrinted>
  <dcterms:created xsi:type="dcterms:W3CDTF">2019-10-30T17:35:00Z</dcterms:created>
  <dcterms:modified xsi:type="dcterms:W3CDTF">2019-10-30T17:35:00Z</dcterms:modified>
</cp:coreProperties>
</file>